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53" w:tblpY="9236"/>
        <w:tblW w:w="10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4"/>
        <w:gridCol w:w="7796"/>
      </w:tblGrid>
      <w:tr w:rsidR="00D90EB8" w:rsidRPr="00CE3D7E" w:rsidTr="00D90EB8">
        <w:trPr>
          <w:trHeight w:val="613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Default="00D90EB8" w:rsidP="00D90EB8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D90EB8" w:rsidRDefault="00D90EB8" w:rsidP="00D90EB8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D90EB8" w:rsidRPr="00CE3D7E" w:rsidRDefault="00D90EB8" w:rsidP="00D90EB8">
            <w:pPr>
              <w:spacing w:after="0" w:line="240" w:lineRule="auto"/>
              <w:ind w:left="-947" w:firstLine="9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A78ED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5"/>
                <w:szCs w:val="25"/>
                <w:lang w:eastAsia="ru-RU"/>
              </w:rPr>
              <w:t xml:space="preserve">Участник(и) </w:t>
            </w:r>
            <w:r w:rsidR="00FA78ED" w:rsidRPr="00FA78ED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5"/>
                <w:szCs w:val="25"/>
                <w:lang w:eastAsia="ru-RU"/>
              </w:rPr>
              <w:t>совещания</w:t>
            </w:r>
            <w:r w:rsidRPr="00CE3D7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:  </w:t>
            </w:r>
          </w:p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D90EB8" w:rsidRPr="00CE3D7E" w:rsidTr="00D90EB8">
        <w:trPr>
          <w:trHeight w:val="476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D90EB8" w:rsidRPr="00CE3D7E" w:rsidTr="00D90EB8">
        <w:trPr>
          <w:trHeight w:val="451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тел/ e-mail:   </w:t>
            </w:r>
          </w:p>
        </w:tc>
      </w:tr>
      <w:tr w:rsidR="00D90EB8" w:rsidRPr="00CE3D7E" w:rsidTr="00D90EB8">
        <w:trPr>
          <w:trHeight w:val="577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Default="00D90EB8" w:rsidP="00D90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90EB8" w:rsidRDefault="00D90EB8" w:rsidP="00D90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90EB8" w:rsidRPr="00CE3D7E" w:rsidRDefault="00D90EB8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D90EB8" w:rsidRPr="00CE3D7E" w:rsidTr="00D90EB8">
        <w:trPr>
          <w:trHeight w:val="450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D90EB8" w:rsidRPr="00CE3D7E" w:rsidTr="00D90EB8">
        <w:trPr>
          <w:trHeight w:val="456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тел/ e-mail:   </w:t>
            </w:r>
          </w:p>
        </w:tc>
      </w:tr>
    </w:tbl>
    <w:tbl>
      <w:tblPr>
        <w:tblpPr w:leftFromText="180" w:rightFromText="180" w:vertAnchor="text" w:horzAnchor="page" w:tblpX="737" w:tblpY="12676"/>
        <w:tblW w:w="104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3"/>
        <w:gridCol w:w="3231"/>
        <w:gridCol w:w="1956"/>
      </w:tblGrid>
      <w:tr w:rsidR="00D90EB8" w:rsidRPr="00D90EB8" w:rsidTr="00D90EB8">
        <w:trPr>
          <w:trHeight w:val="391"/>
        </w:trPr>
        <w:tc>
          <w:tcPr>
            <w:tcW w:w="5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FA78ED" w:rsidP="009B5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УЧАСТИЕ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br/>
              <w:t xml:space="preserve">В </w:t>
            </w:r>
            <w:r w:rsidR="009B5695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ИНФОРМАЦИОННОМ ПРАКТИКУМЕ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Стоимость участия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Кол-во участников</w:t>
            </w:r>
          </w:p>
        </w:tc>
      </w:tr>
      <w:tr w:rsidR="00D90EB8" w:rsidRPr="00D90EB8" w:rsidTr="009C166F">
        <w:trPr>
          <w:trHeight w:val="187"/>
        </w:trPr>
        <w:tc>
          <w:tcPr>
            <w:tcW w:w="5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3C3277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37 800</w:t>
            </w:r>
            <w:r w:rsidR="00D90EB8"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руб.***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5581"/>
        <w:tblW w:w="89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57"/>
        <w:gridCol w:w="3716"/>
      </w:tblGrid>
      <w:tr w:rsidR="002A702D" w:rsidRPr="00597A0E" w:rsidTr="002A702D">
        <w:trPr>
          <w:trHeight w:val="460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702D" w:rsidRPr="00597A0E" w:rsidRDefault="002A702D" w:rsidP="002A702D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Полное: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702D" w:rsidRPr="00597A0E" w:rsidRDefault="002A702D" w:rsidP="002A702D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Сокращенное:</w:t>
            </w:r>
          </w:p>
        </w:tc>
      </w:tr>
    </w:tbl>
    <w:p w:rsidR="00DD476C" w:rsidRDefault="00F07BDD"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5D25ACC2" wp14:editId="096179C7">
            <wp:simplePos x="0" y="0"/>
            <wp:positionH relativeFrom="column">
              <wp:posOffset>3056184</wp:posOffset>
            </wp:positionH>
            <wp:positionV relativeFrom="page">
              <wp:posOffset>3728997</wp:posOffset>
            </wp:positionV>
            <wp:extent cx="187960" cy="100965"/>
            <wp:effectExtent l="0" t="0" r="2540" b="0"/>
            <wp:wrapNone/>
            <wp:docPr id="1" name="Рисунок 1" descr="C:\Users\Expert-010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-010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32FB" w:rsidRPr="009842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AE9FAF" wp14:editId="7730E013">
                <wp:simplePos x="0" y="0"/>
                <wp:positionH relativeFrom="column">
                  <wp:posOffset>-798242</wp:posOffset>
                </wp:positionH>
                <wp:positionV relativeFrom="paragraph">
                  <wp:posOffset>1325245</wp:posOffset>
                </wp:positionV>
                <wp:extent cx="7084446" cy="313690"/>
                <wp:effectExtent l="0" t="0" r="0" b="0"/>
                <wp:wrapNone/>
                <wp:docPr id="19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446" cy="313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84286" w:rsidRPr="00010D45" w:rsidRDefault="00984286" w:rsidP="00984286">
                            <w:pPr>
                              <w:pStyle w:val="a3"/>
                              <w:spacing w:before="0" w:beforeAutospacing="0" w:after="0" w:afterAutospacing="0" w:line="340" w:lineRule="exact"/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010D4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ЗАЯВКА НА УЧАСТИЕ В </w:t>
                            </w:r>
                            <w:r w:rsidR="003C327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ИНФОРМАЦИОННОМ ПРАКТИКУМЕ</w:t>
                            </w:r>
                            <w:r w:rsidR="009B569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AE9FAF" id="Прямоугольник 18" o:spid="_x0000_s1026" style="position:absolute;margin-left:-62.85pt;margin-top:104.35pt;width:557.85pt;height:24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" filled="f" stroked="f">
                <v:textbox style="mso-fit-shape-to-text:t">
                  <w:txbxContent>
                    <w:p w:rsidR="00984286" w:rsidRPr="00010D45" w:rsidRDefault="00984286" w:rsidP="00984286">
                      <w:pPr>
                        <w:pStyle w:val="a3"/>
                        <w:spacing w:before="0" w:beforeAutospacing="0" w:after="0" w:afterAutospacing="0" w:line="340" w:lineRule="exact"/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010D45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  <w:t xml:space="preserve">ЗАЯВКА НА УЧАСТИЕ В </w:t>
                      </w:r>
                      <w:r w:rsidR="003C3277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  <w:t>ИНФОРМАЦИОННОМ ПРАКТИКУМЕ</w:t>
                      </w:r>
                      <w:r w:rsidR="009B5695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0432FB" w:rsidRPr="00281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114180" wp14:editId="160A8413">
                <wp:simplePos x="0" y="0"/>
                <wp:positionH relativeFrom="column">
                  <wp:posOffset>-64374</wp:posOffset>
                </wp:positionH>
                <wp:positionV relativeFrom="paragraph">
                  <wp:posOffset>1671559</wp:posOffset>
                </wp:positionV>
                <wp:extent cx="6108065" cy="492125"/>
                <wp:effectExtent l="0" t="0" r="0" b="0"/>
                <wp:wrapNone/>
                <wp:docPr id="27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065" cy="492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155B" w:rsidRDefault="0028155B" w:rsidP="0028155B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ОРГАНИЗАТОР: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ООО «Экспертно-аналитический центр ценообразования в оборонной промышленности «Эксперт 275»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14180" id="Прямоугольник 26" o:spid="_x0000_s1027" style="position:absolute;margin-left:-5.05pt;margin-top:131.6pt;width:480.95pt;height:3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" filled="f" stroked="f">
                <v:textbox style="mso-fit-shape-to-text:t">
                  <w:txbxContent>
                    <w:p w:rsidR="0028155B" w:rsidRDefault="0028155B" w:rsidP="0028155B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ОРГАНИЗАТОР: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ООО «Экспертно-аналитический центр ценообразования в оборонной промышленности «Эксперт 275»</w:t>
                      </w:r>
                    </w:p>
                  </w:txbxContent>
                </v:textbox>
              </v:rect>
            </w:pict>
          </mc:Fallback>
        </mc:AlternateContent>
      </w:r>
      <w:r w:rsidR="000432FB" w:rsidRPr="00281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7985B3" wp14:editId="4D0AF1BA">
                <wp:simplePos x="0" y="0"/>
                <wp:positionH relativeFrom="column">
                  <wp:posOffset>-26446</wp:posOffset>
                </wp:positionH>
                <wp:positionV relativeFrom="paragraph">
                  <wp:posOffset>2758688</wp:posOffset>
                </wp:positionV>
                <wp:extent cx="6024245" cy="715010"/>
                <wp:effectExtent l="0" t="0" r="0" b="0"/>
                <wp:wrapNone/>
                <wp:docPr id="35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245" cy="715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155B" w:rsidRDefault="0028155B" w:rsidP="0028155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МЕСТО ПРОВЕДЕНИЯ: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Большой конференц-зал гостиницы «Октябрьская»,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br/>
                              <w:t>г</w:t>
                            </w:r>
                            <w:r w:rsidR="000432FB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. Санкт-Петербург, Лиговский проспект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, д. 10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985B3" id="Прямоугольник 34" o:spid="_x0000_s1028" style="position:absolute;margin-left:-2.1pt;margin-top:217.2pt;width:474.35pt;height:5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" filled="f" stroked="f">
                <v:textbox style="mso-fit-shape-to-text:t">
                  <w:txbxContent>
                    <w:p w:rsidR="0028155B" w:rsidRDefault="0028155B" w:rsidP="0028155B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МЕСТО ПРОВЕДЕНИЯ: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Большой конференц-зал гостиницы «Октябрьская»,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br/>
                        <w:t>г</w:t>
                      </w:r>
                      <w:r w:rsidR="000432FB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. Санкт-Петербург, Лиговский проспект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  <w:t>, д. 10</w:t>
                      </w:r>
                    </w:p>
                  </w:txbxContent>
                </v:textbox>
              </v:rect>
            </w:pict>
          </mc:Fallback>
        </mc:AlternateContent>
      </w:r>
      <w:r w:rsidR="00281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31DB4E5" wp14:editId="05B1B2ED">
                <wp:simplePos x="0" y="0"/>
                <wp:positionH relativeFrom="column">
                  <wp:posOffset>-798252</wp:posOffset>
                </wp:positionH>
                <wp:positionV relativeFrom="paragraph">
                  <wp:posOffset>3288145</wp:posOffset>
                </wp:positionV>
                <wp:extent cx="6993756" cy="638810"/>
                <wp:effectExtent l="0" t="0" r="17145" b="27940"/>
                <wp:wrapNone/>
                <wp:docPr id="39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756" cy="638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4144D" id="Прямоугольник 38" o:spid="_x0000_s1026" style="position:absolute;margin-left:-62.85pt;margin-top:258.9pt;width:550.7pt;height:50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" filled="f" strokecolor="#375623 [1609]" strokeweight="1pt"/>
            </w:pict>
          </mc:Fallback>
        </mc:AlternateContent>
      </w:r>
      <w:r w:rsidR="0028155B" w:rsidRPr="00281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29D9A2" wp14:editId="198EE3C9">
                <wp:simplePos x="0" y="0"/>
                <wp:positionH relativeFrom="column">
                  <wp:posOffset>-798252</wp:posOffset>
                </wp:positionH>
                <wp:positionV relativeFrom="paragraph">
                  <wp:posOffset>2731254</wp:posOffset>
                </wp:positionV>
                <wp:extent cx="7000741" cy="530225"/>
                <wp:effectExtent l="0" t="0" r="10160" b="22225"/>
                <wp:wrapNone/>
                <wp:docPr id="36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741" cy="53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39CB0A" id="Прямоугольник 35" o:spid="_x0000_s1026" style="position:absolute;margin-left:-62.85pt;margin-top:215.05pt;width:551.25pt;height:4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" filled="f" strokecolor="#375623 [1609]" strokeweight="1pt"/>
            </w:pict>
          </mc:Fallback>
        </mc:AlternateContent>
      </w:r>
      <w:r w:rsidR="0028155B" w:rsidRPr="00281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C557E2" wp14:editId="42C945FA">
                <wp:simplePos x="0" y="0"/>
                <wp:positionH relativeFrom="column">
                  <wp:posOffset>-798252</wp:posOffset>
                </wp:positionH>
                <wp:positionV relativeFrom="paragraph">
                  <wp:posOffset>1631224</wp:posOffset>
                </wp:positionV>
                <wp:extent cx="6993756" cy="554990"/>
                <wp:effectExtent l="0" t="0" r="17145" b="16510"/>
                <wp:wrapNone/>
                <wp:docPr id="28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756" cy="554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723842" id="Прямоугольник 27" o:spid="_x0000_s1026" style="position:absolute;margin-left:-62.85pt;margin-top:128.45pt;width:550.7pt;height:43.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" filled="f" strokecolor="#375623 [1609]" strokeweight="1pt"/>
            </w:pict>
          </mc:Fallback>
        </mc:AlternateContent>
      </w:r>
      <w:r w:rsidR="0028155B" w:rsidRPr="00281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8E6F99" wp14:editId="795C0A02">
                <wp:simplePos x="0" y="0"/>
                <wp:positionH relativeFrom="column">
                  <wp:posOffset>-95250</wp:posOffset>
                </wp:positionH>
                <wp:positionV relativeFrom="paragraph">
                  <wp:posOffset>3258820</wp:posOffset>
                </wp:positionV>
                <wp:extent cx="6049010" cy="292100"/>
                <wp:effectExtent l="0" t="0" r="0" b="0"/>
                <wp:wrapNone/>
                <wp:docPr id="38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10" cy="292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155B" w:rsidRDefault="0028155B" w:rsidP="002815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НАИМЕНОВАНИЕ ОРГАНИЗАЦИИ УЧАСТНИКА: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53A7D" id="Прямоугольник 37" o:spid="_x0000_s1028" style="position:absolute;margin-left:-7.5pt;margin-top:256.6pt;width:476.3pt;height:2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" filled="f" stroked="f">
                <v:textbox style="mso-fit-shape-to-text:t">
                  <w:txbxContent>
                    <w:p w:rsidR="0028155B" w:rsidRDefault="0028155B" w:rsidP="0028155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НАИМЕНОВАНИЕ ОРГАНИЗАЦИИ УЧАСТНИКА:</w:t>
                      </w:r>
                    </w:p>
                  </w:txbxContent>
                </v:textbox>
              </v:rect>
            </w:pict>
          </mc:Fallback>
        </mc:AlternateContent>
      </w:r>
      <w:r w:rsidR="0028155B" w:rsidRPr="002815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F8EF3A" wp14:editId="1AFE71B1">
                <wp:simplePos x="0" y="0"/>
                <wp:positionH relativeFrom="column">
                  <wp:posOffset>-718185</wp:posOffset>
                </wp:positionH>
                <wp:positionV relativeFrom="paragraph">
                  <wp:posOffset>2139315</wp:posOffset>
                </wp:positionV>
                <wp:extent cx="6644640" cy="645795"/>
                <wp:effectExtent l="0" t="0" r="0" b="0"/>
                <wp:wrapNone/>
                <wp:docPr id="50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155B" w:rsidRDefault="0028155B" w:rsidP="0028155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Адрес: 123308, г. Москва, Хорошевское ш., д. 43Г, стр. 9, комн. 14</w:t>
                            </w:r>
                          </w:p>
                          <w:p w:rsidR="0028155B" w:rsidRDefault="0028155B" w:rsidP="0028155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ИНН/КПП 7714383979/771401001, </w:t>
                            </w:r>
                          </w:p>
                          <w:p w:rsidR="0028155B" w:rsidRDefault="0028155B" w:rsidP="0028155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Р/С 40702810138000105573 в ПАО СБЕРБАНК г. Москва, К/С 30101810400000000225, БИК 044525225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8ED4C1" id="_x0000_t202" coordsize="21600,21600" o:spt="202" path="m,l,21600r21600,l21600,xe">
                <v:stroke joinstyle="miter"/>
                <v:path gradientshapeok="t" o:connecttype="rect"/>
              </v:shapetype>
              <v:shape id="TextBox 49" o:spid="_x0000_s1029" type="#_x0000_t202" style="position:absolute;margin-left:-56.55pt;margin-top:168.45pt;width:523.2pt;height:5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" filled="f" stroked="f">
                <v:textbox style="mso-fit-shape-to-text:t">
                  <w:txbxContent>
                    <w:p w:rsidR="0028155B" w:rsidRDefault="0028155B" w:rsidP="0028155B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Адрес: 123308, г. Москва, Хорошевское ш., д. 43Г, стр. 9, комн. 14</w:t>
                      </w:r>
                    </w:p>
                    <w:p w:rsidR="0028155B" w:rsidRDefault="0028155B" w:rsidP="0028155B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ИНН/КПП 7714383979/771401001, </w:t>
                      </w:r>
                    </w:p>
                    <w:p w:rsidR="0028155B" w:rsidRDefault="0028155B" w:rsidP="0028155B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Р/С 40702810138000105573 в ПАО СБЕРБАНК г. Москва, К/С 30101810400000000225, БИК 044525225</w:t>
                      </w:r>
                    </w:p>
                  </w:txbxContent>
                </v:textbox>
              </v:shape>
            </w:pict>
          </mc:Fallback>
        </mc:AlternateContent>
      </w:r>
      <w:r w:rsidR="0028155B" w:rsidRPr="0028155B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2E5C632D" wp14:editId="295580F4">
            <wp:simplePos x="0" y="0"/>
            <wp:positionH relativeFrom="column">
              <wp:posOffset>-662940</wp:posOffset>
            </wp:positionH>
            <wp:positionV relativeFrom="paragraph">
              <wp:posOffset>1613535</wp:posOffset>
            </wp:positionV>
            <wp:extent cx="562610" cy="562610"/>
            <wp:effectExtent l="0" t="0" r="8890" b="8890"/>
            <wp:wrapNone/>
            <wp:docPr id="6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исунок 6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55B" w:rsidRPr="0028155B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5040CEAE" wp14:editId="6145D255">
            <wp:simplePos x="0" y="0"/>
            <wp:positionH relativeFrom="column">
              <wp:posOffset>-639445</wp:posOffset>
            </wp:positionH>
            <wp:positionV relativeFrom="paragraph">
              <wp:posOffset>2695575</wp:posOffset>
            </wp:positionV>
            <wp:extent cx="579120" cy="579120"/>
            <wp:effectExtent l="0" t="0" r="0" b="0"/>
            <wp:wrapNone/>
            <wp:docPr id="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6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55B" w:rsidRPr="0028155B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4EA30103" wp14:editId="5E6AACC6">
            <wp:simplePos x="0" y="0"/>
            <wp:positionH relativeFrom="column">
              <wp:posOffset>-672557</wp:posOffset>
            </wp:positionH>
            <wp:positionV relativeFrom="paragraph">
              <wp:posOffset>3393845</wp:posOffset>
            </wp:positionV>
            <wp:extent cx="670069" cy="451568"/>
            <wp:effectExtent l="0" t="0" r="0" b="5715"/>
            <wp:wrapNone/>
            <wp:docPr id="7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Рисунок 69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7" t="15794" r="12948" b="14265"/>
                    <a:stretch/>
                  </pic:blipFill>
                  <pic:spPr>
                    <a:xfrm>
                      <a:off x="0" y="0"/>
                      <a:ext cx="670069" cy="451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1" behindDoc="1" locked="0" layoutInCell="1" allowOverlap="1" wp14:anchorId="532B71CA" wp14:editId="44B94374">
                <wp:simplePos x="0" y="0"/>
                <wp:positionH relativeFrom="column">
                  <wp:posOffset>-797332</wp:posOffset>
                </wp:positionH>
                <wp:positionV relativeFrom="paragraph">
                  <wp:posOffset>175456</wp:posOffset>
                </wp:positionV>
                <wp:extent cx="6994479" cy="1130300"/>
                <wp:effectExtent l="0" t="0" r="16510" b="12700"/>
                <wp:wrapNone/>
                <wp:docPr id="2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4479" cy="11303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984286" w:rsidRPr="003C3277" w:rsidRDefault="003C3277" w:rsidP="003C327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9"/>
                                <w:szCs w:val="29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3C327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9"/>
                                <w:szCs w:val="29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ЦЕНЫ и РКМ. ДОХОДЫ и РАСХОДЫ при поставках продукции по ГОЗ</w:t>
                            </w:r>
                            <w:r w:rsidR="00C80CF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9"/>
                                <w:szCs w:val="29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 Целевые показатели (структура</w:t>
                            </w:r>
                            <w:r w:rsidRPr="003C327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9"/>
                                <w:szCs w:val="29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цены</w:t>
                            </w:r>
                            <w:bookmarkStart w:id="0" w:name="_GoBack"/>
                            <w:bookmarkEnd w:id="0"/>
                            <w:r w:rsidR="00C80CF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9"/>
                                <w:szCs w:val="29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)</w:t>
                            </w:r>
                            <w:r w:rsidRPr="003C327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9"/>
                                <w:szCs w:val="29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контракта при составлении Отчета об исполнении контракта по ГОЗ и Расходной декларации. Ограничения при финансировании ГОЗ через отдельные и лицевые счета.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B71CA" id="Прямоугольник 20" o:spid="_x0000_s1031" style="position:absolute;margin-left:-62.8pt;margin-top:13.8pt;width:550.75pt;height:89pt;z-index:-2516807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" filled="f" strokecolor="#375623 [1609]" strokeweight="1.5pt">
                <v:textbox>
                  <w:txbxContent>
                    <w:p w:rsidR="00984286" w:rsidRPr="003C3277" w:rsidRDefault="003C3277" w:rsidP="003C327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9"/>
                          <w:szCs w:val="29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3C3277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9"/>
                          <w:szCs w:val="29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ЦЕНЫ и РКМ. ДОХОДЫ и РАСХОДЫ при поставках продукции по ГОЗ</w:t>
                      </w:r>
                      <w:r w:rsidR="00C80CFE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9"/>
                          <w:szCs w:val="29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 Целевые показатели (структура</w:t>
                      </w:r>
                      <w:r w:rsidRPr="003C3277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9"/>
                          <w:szCs w:val="29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цены</w:t>
                      </w:r>
                      <w:bookmarkStart w:id="1" w:name="_GoBack"/>
                      <w:bookmarkEnd w:id="1"/>
                      <w:r w:rsidR="00C80CFE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9"/>
                          <w:szCs w:val="29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  <w:r w:rsidRPr="003C3277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9"/>
                          <w:szCs w:val="29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контракта при составлении Отчета об исполнении контракта по ГОЗ и Расходной декларации. Ограничения при финансировании ГОЗ через отдельные и лицевые счета.</w:t>
                      </w:r>
                    </w:p>
                  </w:txbxContent>
                </v:textbox>
              </v:rect>
            </w:pict>
          </mc:Fallback>
        </mc:AlternateContent>
      </w:r>
      <w:r w:rsidR="003C3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7" behindDoc="1" locked="0" layoutInCell="1" allowOverlap="1" wp14:anchorId="125D874B" wp14:editId="291C0D08">
                <wp:simplePos x="0" y="0"/>
                <wp:positionH relativeFrom="column">
                  <wp:posOffset>-773044</wp:posOffset>
                </wp:positionH>
                <wp:positionV relativeFrom="paragraph">
                  <wp:posOffset>-172720</wp:posOffset>
                </wp:positionV>
                <wp:extent cx="6972076" cy="344772"/>
                <wp:effectExtent l="0" t="0" r="0" b="0"/>
                <wp:wrapNone/>
                <wp:docPr id="14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076" cy="3447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84286" w:rsidRPr="003C3277" w:rsidRDefault="003C3277" w:rsidP="0098428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Cs w:val="32"/>
                              </w:rPr>
                            </w:pPr>
                            <w:r w:rsidRPr="003C327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2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21-22 августа </w:t>
                            </w:r>
                            <w:r w:rsidR="00984286" w:rsidRPr="003C327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2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2018 года</w:t>
                            </w:r>
                            <w:r w:rsidRPr="003C327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</w:t>
                            </w:r>
                            <w:r w:rsidRPr="003C327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="00984286" w:rsidRPr="003C327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 </w:t>
                            </w:r>
                            <w:r w:rsidR="00984286" w:rsidRPr="003C327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Cs w:val="32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г. </w:t>
                            </w:r>
                            <w:r w:rsidRPr="003C327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Cs w:val="32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D874B" id="Прямоугольник 13" o:spid="_x0000_s1032" style="position:absolute;margin-left:-60.85pt;margin-top:-13.6pt;width:549pt;height:27.15pt;z-index:-2516817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" filled="f" stroked="f">
                <v:textbox>
                  <w:txbxContent>
                    <w:p w:rsidR="00984286" w:rsidRPr="003C3277" w:rsidRDefault="003C3277" w:rsidP="0098428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Cs w:val="32"/>
                        </w:rPr>
                      </w:pPr>
                      <w:r w:rsidRPr="003C3277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32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21-22 августа </w:t>
                      </w:r>
                      <w:r w:rsidR="00984286" w:rsidRPr="003C3277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32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2018 года</w:t>
                      </w:r>
                      <w:r w:rsidRPr="003C3277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</w:t>
                      </w:r>
                      <w:r w:rsidRPr="003C3277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</w:t>
                      </w:r>
                      <w:r w:rsidR="00984286" w:rsidRPr="003C3277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 </w:t>
                      </w:r>
                      <w:r w:rsidR="00984286" w:rsidRPr="003C3277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Cs w:val="32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г. </w:t>
                      </w:r>
                      <w:r w:rsidRPr="003C3277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Cs w:val="32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Санкт-Петербург</w:t>
                      </w:r>
                    </w:p>
                  </w:txbxContent>
                </v:textbox>
              </v:rect>
            </w:pict>
          </mc:Fallback>
        </mc:AlternateContent>
      </w:r>
      <w:r w:rsidR="002A702D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-1020758</wp:posOffset>
            </wp:positionH>
            <wp:positionV relativeFrom="paragraph">
              <wp:posOffset>-565711</wp:posOffset>
            </wp:positionV>
            <wp:extent cx="7395210" cy="445096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445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166F">
        <w:rPr>
          <w:noProof/>
          <w:lang w:eastAsia="ru-RU"/>
        </w:rPr>
        <w:drawing>
          <wp:anchor distT="0" distB="0" distL="114300" distR="114300" simplePos="0" relativeHeight="251638784" behindDoc="1" locked="0" layoutInCell="1" allowOverlap="1" wp14:anchorId="1767D2E4" wp14:editId="051232CC">
            <wp:simplePos x="0" y="0"/>
            <wp:positionH relativeFrom="column">
              <wp:posOffset>-297815</wp:posOffset>
            </wp:positionH>
            <wp:positionV relativeFrom="page">
              <wp:posOffset>9367520</wp:posOffset>
            </wp:positionV>
            <wp:extent cx="6136640" cy="12509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EB8" w:rsidRPr="00D90EB8">
        <w:rPr>
          <w:rFonts w:ascii="Arial Narrow" w:eastAsia="Times New Roman" w:hAnsi="Arial Narrow" w:cs="Arial"/>
          <w:b/>
          <w:bCs/>
          <w:noProof/>
          <w:color w:val="000000"/>
          <w:kern w:val="24"/>
          <w:sz w:val="26"/>
          <w:szCs w:val="26"/>
          <w:lang w:eastAsia="ru-RU"/>
        </w:rPr>
        <w:drawing>
          <wp:anchor distT="0" distB="0" distL="114300" distR="114300" simplePos="0" relativeHeight="251637760" behindDoc="1" locked="0" layoutInCell="1" allowOverlap="1" wp14:anchorId="263377E7" wp14:editId="1F8BB0D0">
            <wp:simplePos x="0" y="0"/>
            <wp:positionH relativeFrom="column">
              <wp:posOffset>-521335</wp:posOffset>
            </wp:positionH>
            <wp:positionV relativeFrom="paragraph">
              <wp:posOffset>5871845</wp:posOffset>
            </wp:positionV>
            <wp:extent cx="637064" cy="563563"/>
            <wp:effectExtent l="0" t="0" r="0" b="8255"/>
            <wp:wrapNone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7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64" cy="563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D7E" w:rsidRPr="00CE3D7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D0AD183" wp14:editId="3314600A">
                <wp:simplePos x="0" y="0"/>
                <wp:positionH relativeFrom="column">
                  <wp:posOffset>-521335</wp:posOffset>
                </wp:positionH>
                <wp:positionV relativeFrom="paragraph">
                  <wp:posOffset>4255770</wp:posOffset>
                </wp:positionV>
                <wp:extent cx="6522085" cy="1490345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085" cy="1490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Почтовый адрес: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Юридический адрес: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ИНН/КПП: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Р/С ______________________ в БАНК_______________ города 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К/С ______________________, БИК ________________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Должность руководителя, подписывающего договор: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ФИО руководителя: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Основание: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AD183" id="TextBox 54" o:spid="_x0000_s1033" type="#_x0000_t202" style="position:absolute;margin-left:-41.05pt;margin-top:335.1pt;width:513.55pt;height:117.3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" filled="f" stroked="f">
                <v:textbox style="mso-fit-shape-to-text:t">
                  <w:txbxContent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Почтовый адрес: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Юридический адрес: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ИНН/КПП: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Р/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 в БАНК_______________ города 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К/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______________________, БИК ________________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Должность руководителя, подписывающего договор: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ФИО руководителя: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Основание: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0E"/>
    <w:rsid w:val="00010D45"/>
    <w:rsid w:val="00033E7E"/>
    <w:rsid w:val="000432FB"/>
    <w:rsid w:val="0018251E"/>
    <w:rsid w:val="0028155B"/>
    <w:rsid w:val="002A702D"/>
    <w:rsid w:val="002C30A7"/>
    <w:rsid w:val="003B57F3"/>
    <w:rsid w:val="003C3277"/>
    <w:rsid w:val="00597A0E"/>
    <w:rsid w:val="005A08BD"/>
    <w:rsid w:val="00663B21"/>
    <w:rsid w:val="00743AB3"/>
    <w:rsid w:val="00743C6D"/>
    <w:rsid w:val="00744914"/>
    <w:rsid w:val="00750B25"/>
    <w:rsid w:val="008539E7"/>
    <w:rsid w:val="009212D4"/>
    <w:rsid w:val="00984286"/>
    <w:rsid w:val="009B5695"/>
    <w:rsid w:val="009C166F"/>
    <w:rsid w:val="009C7C07"/>
    <w:rsid w:val="00A951D7"/>
    <w:rsid w:val="00AE32A6"/>
    <w:rsid w:val="00C31796"/>
    <w:rsid w:val="00C41BF2"/>
    <w:rsid w:val="00C80CFE"/>
    <w:rsid w:val="00CD2450"/>
    <w:rsid w:val="00CE3D7E"/>
    <w:rsid w:val="00D90EB8"/>
    <w:rsid w:val="00DD476C"/>
    <w:rsid w:val="00EF6171"/>
    <w:rsid w:val="00F07BDD"/>
    <w:rsid w:val="00FA78ED"/>
    <w:rsid w:val="00F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0A75"/>
  <w15:chartTrackingRefBased/>
  <w15:docId w15:val="{EADAC42B-75B0-42C6-99DF-8D8A81B3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Expert-010</cp:lastModifiedBy>
  <cp:revision>7</cp:revision>
  <dcterms:created xsi:type="dcterms:W3CDTF">2018-07-13T13:13:00Z</dcterms:created>
  <dcterms:modified xsi:type="dcterms:W3CDTF">2018-07-14T10:45:00Z</dcterms:modified>
</cp:coreProperties>
</file>